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10" w:rsidRDefault="00211F02">
      <w:bookmarkStart w:id="0" w:name="_GoBack"/>
      <w:bookmarkEnd w:id="0"/>
      <w:r>
        <w:t>August 24</w:t>
      </w:r>
      <w:r w:rsidR="00B62310">
        <w:t>, 2013</w:t>
      </w:r>
    </w:p>
    <w:p w:rsidR="00B62310" w:rsidRDefault="00B62310"/>
    <w:p w:rsidR="001C087B" w:rsidRDefault="001C087B">
      <w:pPr>
        <w:rPr>
          <w:b/>
        </w:rPr>
      </w:pPr>
      <w:r w:rsidRPr="00F25E12">
        <w:rPr>
          <w:b/>
        </w:rPr>
        <w:t>FOR IMMEDIATE RELEASE</w:t>
      </w:r>
    </w:p>
    <w:p w:rsidR="00F25E12" w:rsidRDefault="00F25E12">
      <w:r w:rsidRPr="00F25E12">
        <w:t>Media</w:t>
      </w:r>
      <w:r>
        <w:t xml:space="preserve"> contact:</w:t>
      </w:r>
    </w:p>
    <w:p w:rsidR="00F25E12" w:rsidRDefault="00F25E12">
      <w:r>
        <w:t>Mike Coleman</w:t>
      </w:r>
    </w:p>
    <w:p w:rsidR="00F25E12" w:rsidRDefault="00B06578">
      <w:hyperlink r:id="rId5" w:history="1">
        <w:r w:rsidR="00F25E12" w:rsidRPr="00D0676B">
          <w:rPr>
            <w:rStyle w:val="Hyperlink"/>
          </w:rPr>
          <w:t>mike@secondavearts.com</w:t>
        </w:r>
      </w:hyperlink>
    </w:p>
    <w:p w:rsidR="001C087B" w:rsidRDefault="00F25E12">
      <w:r>
        <w:t>616.638.3827</w:t>
      </w:r>
    </w:p>
    <w:p w:rsidR="00DF47CE" w:rsidRPr="00B62310" w:rsidRDefault="00361EFB" w:rsidP="00F25E12">
      <w:pPr>
        <w:jc w:val="center"/>
        <w:rPr>
          <w:b/>
        </w:rPr>
      </w:pPr>
      <w:r w:rsidRPr="00B62310">
        <w:rPr>
          <w:b/>
        </w:rPr>
        <w:t>NYC Ar</w:t>
      </w:r>
      <w:r w:rsidR="00843393">
        <w:rPr>
          <w:b/>
        </w:rPr>
        <w:t>t</w:t>
      </w:r>
      <w:r w:rsidRPr="00B62310">
        <w:rPr>
          <w:b/>
        </w:rPr>
        <w:t>ists to show in Grand Rapids and Grand Haven, MI</w:t>
      </w:r>
    </w:p>
    <w:p w:rsidR="00361EFB" w:rsidRDefault="00361EFB"/>
    <w:p w:rsidR="00361EFB" w:rsidRDefault="001C140F">
      <w:r>
        <w:t>This f</w:t>
      </w:r>
      <w:r w:rsidR="00361EFB">
        <w:t>all, 20 NY</w:t>
      </w:r>
      <w:r w:rsidR="00B62310">
        <w:t>C</w:t>
      </w:r>
      <w:r w:rsidR="00361EFB">
        <w:t xml:space="preserve"> artists will be showing paintings</w:t>
      </w:r>
      <w:r w:rsidR="00B62310">
        <w:t xml:space="preserve">, </w:t>
      </w:r>
      <w:r w:rsidR="005F5CCA">
        <w:t>video art</w:t>
      </w:r>
      <w:r w:rsidR="00B62310">
        <w:t xml:space="preserve">, and site specific work at </w:t>
      </w:r>
      <w:r>
        <w:t xml:space="preserve">two West Michigan art festivals, </w:t>
      </w:r>
      <w:r w:rsidR="00B62310">
        <w:t>Grand R</w:t>
      </w:r>
      <w:r w:rsidR="00361EFB">
        <w:t xml:space="preserve">apids </w:t>
      </w:r>
      <w:proofErr w:type="spellStart"/>
      <w:r w:rsidR="00361EFB">
        <w:t>Art</w:t>
      </w:r>
      <w:r>
        <w:t>Prize</w:t>
      </w:r>
      <w:proofErr w:type="spellEnd"/>
      <w:r>
        <w:t xml:space="preserve"> and</w:t>
      </w:r>
      <w:r w:rsidR="004D7F75">
        <w:t xml:space="preserve"> </w:t>
      </w:r>
      <w:r w:rsidR="00361EFB">
        <w:t xml:space="preserve">Grand Haven </w:t>
      </w:r>
      <w:proofErr w:type="spellStart"/>
      <w:r w:rsidR="00361EFB">
        <w:t>Art</w:t>
      </w:r>
      <w:r w:rsidR="004D7F75">
        <w:t>w</w:t>
      </w:r>
      <w:r w:rsidR="00357EAD">
        <w:t>alk</w:t>
      </w:r>
      <w:proofErr w:type="spellEnd"/>
      <w:r w:rsidR="00361EFB">
        <w:t>, from September 18 – October 6</w:t>
      </w:r>
      <w:r w:rsidR="00B62310">
        <w:t>, 2013</w:t>
      </w:r>
      <w:r w:rsidR="00361EFB">
        <w:t xml:space="preserve">.  </w:t>
      </w:r>
    </w:p>
    <w:p w:rsidR="005F5CCA" w:rsidRPr="005F5CCA" w:rsidRDefault="005F5CCA" w:rsidP="005F5CCA">
      <w:r w:rsidRPr="005F5CCA">
        <w:t>Second Ave Arts, an artist management company based out of NYC, will be facilitating the project which includes 20 NYC artist</w:t>
      </w:r>
      <w:r w:rsidR="00AD341C">
        <w:t>s</w:t>
      </w:r>
      <w:r w:rsidRPr="005F5CCA">
        <w:t xml:space="preserve"> as well as 4 artist</w:t>
      </w:r>
      <w:r>
        <w:t>s from the West M</w:t>
      </w:r>
      <w:r w:rsidRPr="005F5CCA">
        <w:t xml:space="preserve">ichigan area.  During the three week </w:t>
      </w:r>
      <w:proofErr w:type="spellStart"/>
      <w:r w:rsidRPr="005F5CCA">
        <w:t>ArtPrize</w:t>
      </w:r>
      <w:proofErr w:type="spellEnd"/>
      <w:r w:rsidRPr="005F5CCA">
        <w:t xml:space="preserve"> festival in Grand Rapids, this group of 24 artist</w:t>
      </w:r>
      <w:r>
        <w:t>s</w:t>
      </w:r>
      <w:r w:rsidR="00680C9D">
        <w:t xml:space="preserve"> can be seen at some of Grand R</w:t>
      </w:r>
      <w:r w:rsidRPr="005F5CCA">
        <w:t>apids mo</w:t>
      </w:r>
      <w:r w:rsidR="00680C9D">
        <w:t>st beautiful and historic sites; t</w:t>
      </w:r>
      <w:r w:rsidRPr="005F5CCA">
        <w:t xml:space="preserve">hey include Calder Plaza, The Bob, JW Marriott, Grand Rapids Brewing Company, </w:t>
      </w:r>
      <w:proofErr w:type="spellStart"/>
      <w:r w:rsidRPr="005F5CCA">
        <w:t>Hopcat</w:t>
      </w:r>
      <w:proofErr w:type="spellEnd"/>
      <w:r w:rsidRPr="005F5CCA">
        <w:t xml:space="preserve">, PNC Bank Building, and 50 Monroe Building, all located right in the heart of the downtown area.  The artists, spanning 6 decades in age, range from emerging Brooklyn artists to well established artists such as Graham </w:t>
      </w:r>
      <w:proofErr w:type="spellStart"/>
      <w:r w:rsidRPr="005F5CCA">
        <w:t>Nickson</w:t>
      </w:r>
      <w:proofErr w:type="spellEnd"/>
      <w:r w:rsidRPr="005F5CCA">
        <w:t xml:space="preserve"> and Paul </w:t>
      </w:r>
      <w:proofErr w:type="spellStart"/>
      <w:r w:rsidRPr="005F5CCA">
        <w:t>Resika</w:t>
      </w:r>
      <w:proofErr w:type="spellEnd"/>
      <w:r w:rsidRPr="005F5CCA">
        <w:t xml:space="preserve"> (both of whom have permanent works in The Metropolitan Museum of Art, MOMA, and National Galleries in Washington DC as well as many others).</w:t>
      </w:r>
    </w:p>
    <w:p w:rsidR="004D7F75" w:rsidRDefault="005F5CCA" w:rsidP="00AD341C">
      <w:r w:rsidRPr="005F5CCA">
        <w:t>Michael Coleman</w:t>
      </w:r>
      <w:r w:rsidR="00680C9D">
        <w:t>,</w:t>
      </w:r>
      <w:r w:rsidRPr="005F5CCA">
        <w:t xml:space="preserve"> founder and owner of Second Ave Arts</w:t>
      </w:r>
      <w:r w:rsidR="00680C9D">
        <w:t>, is an artist himself with an ex</w:t>
      </w:r>
      <w:r w:rsidRPr="005F5CCA">
        <w:t>tensive back ground in hospital</w:t>
      </w:r>
      <w:r w:rsidR="00680C9D">
        <w:t>i</w:t>
      </w:r>
      <w:r w:rsidRPr="005F5CCA">
        <w:t>ty and event planni</w:t>
      </w:r>
      <w:r w:rsidR="00680C9D">
        <w:t>n</w:t>
      </w:r>
      <w:r w:rsidRPr="005F5CCA">
        <w:t>g.  He is coordinating</w:t>
      </w:r>
      <w:r w:rsidR="00680C9D">
        <w:t xml:space="preserve"> the entire project, w</w:t>
      </w:r>
      <w:r w:rsidRPr="005F5CCA">
        <w:t>hich includes choosing all the loc</w:t>
      </w:r>
      <w:r w:rsidR="00680C9D">
        <w:t>ations, over</w:t>
      </w:r>
      <w:r w:rsidRPr="005F5CCA">
        <w:t>seeing all the tra</w:t>
      </w:r>
      <w:r w:rsidR="00680C9D">
        <w:t>n</w:t>
      </w:r>
      <w:r w:rsidRPr="005F5CCA">
        <w:t xml:space="preserve">sportation </w:t>
      </w:r>
      <w:r w:rsidR="00680C9D">
        <w:t>(</w:t>
      </w:r>
      <w:r w:rsidRPr="005F5CCA">
        <w:t>in some case</w:t>
      </w:r>
      <w:r w:rsidR="00680C9D">
        <w:t>s</w:t>
      </w:r>
      <w:r w:rsidR="00AD341C">
        <w:t xml:space="preserve"> of works that are 2</w:t>
      </w:r>
      <w:r w:rsidRPr="005F5CCA">
        <w:t>0 feet long</w:t>
      </w:r>
      <w:r w:rsidR="00680C9D">
        <w:t>)</w:t>
      </w:r>
      <w:r w:rsidRPr="005F5CCA">
        <w:t xml:space="preserve"> as well as the hangin</w:t>
      </w:r>
      <w:r w:rsidR="00680C9D">
        <w:t>g</w:t>
      </w:r>
      <w:r w:rsidRPr="005F5CCA">
        <w:t xml:space="preserve"> and curating of all th</w:t>
      </w:r>
      <w:r w:rsidR="00680C9D">
        <w:t>e pieces in the project through</w:t>
      </w:r>
      <w:r w:rsidRPr="005F5CCA">
        <w:t>out b</w:t>
      </w:r>
      <w:r w:rsidR="00680C9D">
        <w:t>oth down town areas.   "I</w:t>
      </w:r>
      <w:r w:rsidRPr="005F5CCA">
        <w:t>t's a</w:t>
      </w:r>
      <w:r w:rsidR="0000410B">
        <w:t xml:space="preserve"> bit like curating a huge show,</w:t>
      </w:r>
      <w:r w:rsidRPr="005F5CCA">
        <w:t xml:space="preserve"> it</w:t>
      </w:r>
      <w:r w:rsidR="00680C9D">
        <w:t>’</w:t>
      </w:r>
      <w:r w:rsidRPr="005F5CCA">
        <w:t>s going to</w:t>
      </w:r>
      <w:r w:rsidR="00680C9D">
        <w:t xml:space="preserve"> be an exciting challenge that I'm really looking forward to."</w:t>
      </w:r>
      <w:r w:rsidR="00AD341C">
        <w:t xml:space="preserve">  </w:t>
      </w:r>
      <w:r w:rsidR="004D7F75" w:rsidRPr="004D7F75">
        <w:t>“</w:t>
      </w:r>
      <w:r w:rsidR="000B4AE8">
        <w:t>The goal is</w:t>
      </w:r>
      <w:r w:rsidR="00245DA4">
        <w:t xml:space="preserve"> </w:t>
      </w:r>
      <w:r w:rsidR="00C63745">
        <w:t xml:space="preserve">simply </w:t>
      </w:r>
      <w:r w:rsidR="000B4AE8" w:rsidRPr="004D7F75">
        <w:t xml:space="preserve">to add to an already significant cultural event in the Midwest </w:t>
      </w:r>
      <w:r w:rsidR="00245DA4">
        <w:t>b</w:t>
      </w:r>
      <w:r w:rsidR="004D7F75" w:rsidRPr="004D7F75">
        <w:t>y showcasing 20 NYC artists</w:t>
      </w:r>
      <w:r w:rsidR="00D26398">
        <w:t xml:space="preserve"> in </w:t>
      </w:r>
      <w:proofErr w:type="spellStart"/>
      <w:r w:rsidR="00D26398">
        <w:t>ArtPrize</w:t>
      </w:r>
      <w:proofErr w:type="spellEnd"/>
      <w:r w:rsidR="00245DA4">
        <w:t xml:space="preserve"> </w:t>
      </w:r>
      <w:r>
        <w:t xml:space="preserve">and </w:t>
      </w:r>
      <w:proofErr w:type="spellStart"/>
      <w:r>
        <w:t>Artwalk</w:t>
      </w:r>
      <w:proofErr w:type="spellEnd"/>
      <w:r>
        <w:t>.”</w:t>
      </w:r>
      <w:r w:rsidR="008145A1">
        <w:t xml:space="preserve"> – Michael Coleman</w:t>
      </w:r>
    </w:p>
    <w:p w:rsidR="006739AE" w:rsidRDefault="00D26398" w:rsidP="006739AE">
      <w:r>
        <w:t xml:space="preserve">The international art festival, </w:t>
      </w:r>
      <w:proofErr w:type="spellStart"/>
      <w:r w:rsidR="009C6113">
        <w:t>ArtPrize</w:t>
      </w:r>
      <w:proofErr w:type="spellEnd"/>
      <w:r w:rsidR="009C6113">
        <w:t xml:space="preserve">, </w:t>
      </w:r>
      <w:r>
        <w:t xml:space="preserve">attracted </w:t>
      </w:r>
      <w:r w:rsidR="001F1B3B">
        <w:t>over 400,</w:t>
      </w:r>
      <w:r>
        <w:t xml:space="preserve">000 people last year, </w:t>
      </w:r>
      <w:r w:rsidR="009C6113">
        <w:t xml:space="preserve">and </w:t>
      </w:r>
      <w:r w:rsidR="008145A1">
        <w:t>gives</w:t>
      </w:r>
      <w:r w:rsidR="006739AE">
        <w:t xml:space="preserve"> $560,000 in prize money.  $360,000 is awarded to artists by public vote and $200,000 by a jury of established artists and art critics.  </w:t>
      </w:r>
      <w:r w:rsidR="003A43B5">
        <w:t>While last year’s l</w:t>
      </w:r>
      <w:r w:rsidR="00525155">
        <w:t xml:space="preserve">ist of jurors included </w:t>
      </w:r>
      <w:r w:rsidR="003A43B5">
        <w:t xml:space="preserve">art critics Jerry </w:t>
      </w:r>
      <w:proofErr w:type="spellStart"/>
      <w:r w:rsidR="003A43B5">
        <w:t>Saltz</w:t>
      </w:r>
      <w:proofErr w:type="spellEnd"/>
      <w:r w:rsidR="003A43B5">
        <w:t xml:space="preserve"> and Tyler Green, t</w:t>
      </w:r>
      <w:r w:rsidR="009C6113">
        <w:t xml:space="preserve">his year’s juror for two-dimensional work is John </w:t>
      </w:r>
      <w:proofErr w:type="spellStart"/>
      <w:r w:rsidR="009C6113">
        <w:t>Yau</w:t>
      </w:r>
      <w:proofErr w:type="spellEnd"/>
      <w:r w:rsidR="009C6113">
        <w:t xml:space="preserve">, </w:t>
      </w:r>
      <w:r w:rsidR="001C3C20">
        <w:t xml:space="preserve">Editor of </w:t>
      </w:r>
      <w:proofErr w:type="spellStart"/>
      <w:r w:rsidR="001C3C20">
        <w:t>Hyperallergic</w:t>
      </w:r>
      <w:proofErr w:type="spellEnd"/>
      <w:r w:rsidR="001C3C20">
        <w:t xml:space="preserve"> Weekend, and the Grand Prize Jurors are Anne Pasternak</w:t>
      </w:r>
      <w:r w:rsidR="003A43B5">
        <w:t xml:space="preserve"> (President and Creative Director of Creative Time)</w:t>
      </w:r>
      <w:r w:rsidR="001C3C20">
        <w:t xml:space="preserve">, </w:t>
      </w:r>
      <w:proofErr w:type="spellStart"/>
      <w:r w:rsidR="001C3C20">
        <w:t>Manon</w:t>
      </w:r>
      <w:proofErr w:type="spellEnd"/>
      <w:r w:rsidR="001C3C20">
        <w:t xml:space="preserve"> </w:t>
      </w:r>
      <w:proofErr w:type="spellStart"/>
      <w:r w:rsidR="001C3C20">
        <w:t>Slome</w:t>
      </w:r>
      <w:proofErr w:type="spellEnd"/>
      <w:r w:rsidR="003A43B5">
        <w:t xml:space="preserve"> (President and Chief Curator of No Longer Empty)</w:t>
      </w:r>
      <w:r w:rsidR="001C3C20">
        <w:t>, and Mel Chin</w:t>
      </w:r>
      <w:r w:rsidR="003A43B5">
        <w:t xml:space="preserve"> (artist)</w:t>
      </w:r>
      <w:r w:rsidR="001C3C20">
        <w:t xml:space="preserve">. </w:t>
      </w:r>
    </w:p>
    <w:p w:rsidR="005F5CCA" w:rsidRDefault="004D7F75">
      <w:r>
        <w:lastRenderedPageBreak/>
        <w:t xml:space="preserve">In addition to </w:t>
      </w:r>
      <w:proofErr w:type="spellStart"/>
      <w:r>
        <w:t>Art</w:t>
      </w:r>
      <w:r w:rsidR="00B62310">
        <w:t>Priz</w:t>
      </w:r>
      <w:r w:rsidR="00DA0502">
        <w:t>e</w:t>
      </w:r>
      <w:proofErr w:type="spellEnd"/>
      <w:r w:rsidR="00DA0502">
        <w:t xml:space="preserve">, </w:t>
      </w:r>
      <w:r w:rsidR="005F5CCA">
        <w:t>all of the</w:t>
      </w:r>
      <w:r w:rsidR="00CA2506">
        <w:t xml:space="preserve"> </w:t>
      </w:r>
      <w:r w:rsidR="00C247B7">
        <w:t>artists will be showing i</w:t>
      </w:r>
      <w:r w:rsidR="005F5CCA">
        <w:t xml:space="preserve">n </w:t>
      </w:r>
      <w:proofErr w:type="spellStart"/>
      <w:r w:rsidR="005F5CCA">
        <w:t>Artwalk</w:t>
      </w:r>
      <w:proofErr w:type="spellEnd"/>
      <w:r w:rsidR="005F5CCA">
        <w:t xml:space="preserve">, an event that happens simultaneously with </w:t>
      </w:r>
      <w:proofErr w:type="spellStart"/>
      <w:r w:rsidR="005F5CCA">
        <w:t>ArtPrize</w:t>
      </w:r>
      <w:proofErr w:type="spellEnd"/>
      <w:r w:rsidR="005F5CCA">
        <w:t xml:space="preserve"> in the beautiful small beach community of Grand Haven, MI</w:t>
      </w:r>
      <w:r w:rsidR="008145A1">
        <w:t xml:space="preserve">, </w:t>
      </w:r>
      <w:r w:rsidR="008B5D65">
        <w:t xml:space="preserve">located 30 minutes from downtown </w:t>
      </w:r>
      <w:r w:rsidR="008145A1">
        <w:t>Grand Rapids</w:t>
      </w:r>
      <w:r w:rsidR="005F5CCA">
        <w:t>.</w:t>
      </w:r>
      <w:r w:rsidR="001C087B">
        <w:t xml:space="preserve"> </w:t>
      </w:r>
      <w:r w:rsidR="005F5CCA">
        <w:t xml:space="preserve"> </w:t>
      </w:r>
      <w:proofErr w:type="spellStart"/>
      <w:r w:rsidR="005F5CCA">
        <w:t>Artwalk</w:t>
      </w:r>
      <w:proofErr w:type="spellEnd"/>
      <w:r w:rsidR="005F5CCA">
        <w:t xml:space="preserve">, in its fourth year, was designed to complement </w:t>
      </w:r>
      <w:proofErr w:type="spellStart"/>
      <w:r w:rsidR="005F5CCA">
        <w:t>ArtP</w:t>
      </w:r>
      <w:r w:rsidR="005F5CCA" w:rsidRPr="005F5CCA">
        <w:t>rize</w:t>
      </w:r>
      <w:proofErr w:type="spellEnd"/>
      <w:r w:rsidR="005F5CCA" w:rsidRPr="005F5CCA">
        <w:t>, as a way to spread the growing excitement and enthusiasm</w:t>
      </w:r>
      <w:r w:rsidR="005F5CCA">
        <w:t xml:space="preserve"> for art through</w:t>
      </w:r>
      <w:r w:rsidR="0042281D">
        <w:t xml:space="preserve">out all of </w:t>
      </w:r>
      <w:r w:rsidR="005F5CCA" w:rsidRPr="005F5CCA">
        <w:t>West Michigan.  </w:t>
      </w:r>
    </w:p>
    <w:p w:rsidR="00CF7342" w:rsidRDefault="00CF7342">
      <w:r>
        <w:t xml:space="preserve">See </w:t>
      </w:r>
      <w:hyperlink r:id="rId6" w:history="1">
        <w:r w:rsidRPr="00D0676B">
          <w:rPr>
            <w:rStyle w:val="Hyperlink"/>
          </w:rPr>
          <w:t>www.secondavearts.com</w:t>
        </w:r>
      </w:hyperlink>
      <w:r>
        <w:t xml:space="preserve"> to stay up to date with artist receptions and </w:t>
      </w:r>
      <w:r w:rsidR="008B5D65">
        <w:t xml:space="preserve">venue placement </w:t>
      </w:r>
      <w:r w:rsidR="00211F02">
        <w:t xml:space="preserve">for all 24 </w:t>
      </w:r>
      <w:r w:rsidR="0006433F">
        <w:t>artists</w:t>
      </w:r>
      <w:r w:rsidR="00D233DB">
        <w:t xml:space="preserve"> </w:t>
      </w:r>
      <w:proofErr w:type="gramStart"/>
      <w:r>
        <w:t>in both</w:t>
      </w:r>
      <w:proofErr w:type="gramEnd"/>
      <w:r>
        <w:t xml:space="preserve"> Grand Rapids</w:t>
      </w:r>
      <w:r w:rsidR="00D233DB">
        <w:t xml:space="preserve"> and Grand Haven</w:t>
      </w:r>
      <w:r w:rsidR="008B5D65">
        <w:t>, Michigan</w:t>
      </w:r>
      <w:r>
        <w:t>.</w:t>
      </w:r>
    </w:p>
    <w:p w:rsidR="00D26398" w:rsidRDefault="00D26398">
      <w:r>
        <w:t xml:space="preserve">The 20 artists that either live, work, or have gallery representation in NYC are Paul </w:t>
      </w:r>
      <w:proofErr w:type="spellStart"/>
      <w:r>
        <w:t>Resika</w:t>
      </w:r>
      <w:proofErr w:type="spellEnd"/>
      <w:r>
        <w:t xml:space="preserve">, Graham </w:t>
      </w:r>
      <w:proofErr w:type="spellStart"/>
      <w:r>
        <w:t>Nickson</w:t>
      </w:r>
      <w:proofErr w:type="spellEnd"/>
      <w:r>
        <w:t xml:space="preserve">, Tyler </w:t>
      </w:r>
      <w:proofErr w:type="spellStart"/>
      <w:r>
        <w:t>Loftis</w:t>
      </w:r>
      <w:proofErr w:type="spellEnd"/>
      <w:r>
        <w:t xml:space="preserve">, Kyle </w:t>
      </w:r>
      <w:proofErr w:type="spellStart"/>
      <w:r>
        <w:t>Staver</w:t>
      </w:r>
      <w:proofErr w:type="spellEnd"/>
      <w:r>
        <w:t xml:space="preserve">, Janice </w:t>
      </w:r>
      <w:proofErr w:type="spellStart"/>
      <w:r>
        <w:t>Nowinski</w:t>
      </w:r>
      <w:proofErr w:type="spellEnd"/>
      <w:r>
        <w:t xml:space="preserve">, </w:t>
      </w:r>
      <w:r w:rsidR="00843393">
        <w:t xml:space="preserve">Jason Eisner, </w:t>
      </w:r>
      <w:r>
        <w:t xml:space="preserve">Lynette Lombard, Benjamin Pritchard, Kurt </w:t>
      </w:r>
      <w:proofErr w:type="spellStart"/>
      <w:r>
        <w:t>Knobelsdorf</w:t>
      </w:r>
      <w:proofErr w:type="spellEnd"/>
      <w:r>
        <w:t xml:space="preserve">, Richard </w:t>
      </w:r>
      <w:proofErr w:type="spellStart"/>
      <w:r>
        <w:t>Negre</w:t>
      </w:r>
      <w:proofErr w:type="spellEnd"/>
      <w:r>
        <w:t xml:space="preserve">, </w:t>
      </w:r>
      <w:proofErr w:type="spellStart"/>
      <w:r w:rsidR="00843393">
        <w:t>Joren</w:t>
      </w:r>
      <w:proofErr w:type="spellEnd"/>
      <w:r w:rsidR="00843393">
        <w:t xml:space="preserve"> </w:t>
      </w:r>
      <w:proofErr w:type="spellStart"/>
      <w:r w:rsidR="00843393">
        <w:t>Lindholm</w:t>
      </w:r>
      <w:proofErr w:type="spellEnd"/>
      <w:r w:rsidR="00843393">
        <w:t xml:space="preserve">, </w:t>
      </w:r>
      <w:r>
        <w:t xml:space="preserve">Jeannie </w:t>
      </w:r>
      <w:proofErr w:type="spellStart"/>
      <w:r>
        <w:t>Weissglass</w:t>
      </w:r>
      <w:proofErr w:type="spellEnd"/>
      <w:r>
        <w:t xml:space="preserve">, Fran O’Neill, </w:t>
      </w:r>
      <w:proofErr w:type="spellStart"/>
      <w:r>
        <w:t>Lennart</w:t>
      </w:r>
      <w:proofErr w:type="spellEnd"/>
      <w:r>
        <w:t xml:space="preserve"> Anderson, </w:t>
      </w:r>
      <w:r w:rsidR="00843393">
        <w:t xml:space="preserve">Teresa Brown, </w:t>
      </w:r>
      <w:r>
        <w:t xml:space="preserve">Tony Gant, Martha Hayden, Peter Bonner, </w:t>
      </w:r>
      <w:proofErr w:type="spellStart"/>
      <w:r>
        <w:t>Mariangela</w:t>
      </w:r>
      <w:proofErr w:type="spellEnd"/>
      <w:r>
        <w:t xml:space="preserve"> </w:t>
      </w:r>
      <w:proofErr w:type="spellStart"/>
      <w:r>
        <w:t>Fremura</w:t>
      </w:r>
      <w:proofErr w:type="spellEnd"/>
      <w:r>
        <w:t xml:space="preserve">, and </w:t>
      </w:r>
      <w:proofErr w:type="spellStart"/>
      <w:r>
        <w:t>Dov</w:t>
      </w:r>
      <w:proofErr w:type="spellEnd"/>
      <w:r>
        <w:t xml:space="preserve"> </w:t>
      </w:r>
      <w:proofErr w:type="spellStart"/>
      <w:r>
        <w:t>Talpaz</w:t>
      </w:r>
      <w:proofErr w:type="spellEnd"/>
      <w:r>
        <w:t>.</w:t>
      </w:r>
    </w:p>
    <w:p w:rsidR="00065F1D" w:rsidRDefault="00C63745">
      <w:r>
        <w:t>For more information:</w:t>
      </w:r>
    </w:p>
    <w:p w:rsidR="00C63745" w:rsidRDefault="00B06578" w:rsidP="00C63745">
      <w:hyperlink r:id="rId7" w:history="1">
        <w:r w:rsidR="00C63745" w:rsidRPr="00D0676B">
          <w:rPr>
            <w:rStyle w:val="Hyperlink"/>
          </w:rPr>
          <w:t>www.secondavearts.com</w:t>
        </w:r>
      </w:hyperlink>
    </w:p>
    <w:p w:rsidR="00065F1D" w:rsidRDefault="00B06578">
      <w:hyperlink r:id="rId8" w:history="1">
        <w:r w:rsidR="00065F1D" w:rsidRPr="00D0676B">
          <w:rPr>
            <w:rStyle w:val="Hyperlink"/>
          </w:rPr>
          <w:t>www.artprize.org</w:t>
        </w:r>
      </w:hyperlink>
    </w:p>
    <w:p w:rsidR="00065F1D" w:rsidRDefault="00B06578">
      <w:hyperlink r:id="rId9" w:history="1">
        <w:r w:rsidR="00065F1D" w:rsidRPr="00D0676B">
          <w:rPr>
            <w:rStyle w:val="Hyperlink"/>
          </w:rPr>
          <w:t>www.ghartwalk.com</w:t>
        </w:r>
      </w:hyperlink>
    </w:p>
    <w:p w:rsidR="009C6113" w:rsidRDefault="0054771E">
      <w:r>
        <w:t xml:space="preserve">For a list </w:t>
      </w:r>
      <w:r w:rsidR="009C6113">
        <w:t xml:space="preserve">of </w:t>
      </w:r>
      <w:r w:rsidR="0042281D">
        <w:t xml:space="preserve">all </w:t>
      </w:r>
      <w:proofErr w:type="spellStart"/>
      <w:r w:rsidR="009C6113">
        <w:t>ArtPrize</w:t>
      </w:r>
      <w:proofErr w:type="spellEnd"/>
      <w:r w:rsidR="009C6113">
        <w:t xml:space="preserve"> jurors</w:t>
      </w:r>
    </w:p>
    <w:p w:rsidR="009C6113" w:rsidRDefault="00B06578">
      <w:hyperlink r:id="rId10" w:history="1">
        <w:r w:rsidR="009C6113" w:rsidRPr="00DA648B">
          <w:rPr>
            <w:rStyle w:val="Hyperlink"/>
          </w:rPr>
          <w:t>http://www.artprize.org/blog/announcing-the-2013-artprize-jurors</w:t>
        </w:r>
      </w:hyperlink>
      <w:r w:rsidR="009C6113">
        <w:t xml:space="preserve"> </w:t>
      </w:r>
    </w:p>
    <w:p w:rsidR="0000410B" w:rsidRDefault="0000410B"/>
    <w:p w:rsidR="004D7F75" w:rsidRDefault="004D7F75"/>
    <w:p w:rsidR="004D7F75" w:rsidRDefault="00633A54" w:rsidP="004D7F75">
      <w:pPr>
        <w:jc w:val="center"/>
      </w:pPr>
      <w:r>
        <w:t>###</w:t>
      </w:r>
    </w:p>
    <w:p w:rsidR="005F5CCA" w:rsidRPr="005F5CCA" w:rsidRDefault="005F5CCA" w:rsidP="005F5CCA"/>
    <w:p w:rsidR="005F5CCA" w:rsidRDefault="005F5CCA"/>
    <w:sectPr w:rsidR="005F5CCA" w:rsidSect="00DF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EFB"/>
    <w:rsid w:val="0000410B"/>
    <w:rsid w:val="0006433F"/>
    <w:rsid w:val="00065F1D"/>
    <w:rsid w:val="000B4AE8"/>
    <w:rsid w:val="00103185"/>
    <w:rsid w:val="001C087B"/>
    <w:rsid w:val="001C140F"/>
    <w:rsid w:val="001C3C20"/>
    <w:rsid w:val="001F1B3B"/>
    <w:rsid w:val="00211F02"/>
    <w:rsid w:val="00245DA4"/>
    <w:rsid w:val="00357EAD"/>
    <w:rsid w:val="00361EFB"/>
    <w:rsid w:val="003A43B5"/>
    <w:rsid w:val="0042281D"/>
    <w:rsid w:val="00465ED6"/>
    <w:rsid w:val="004D7F75"/>
    <w:rsid w:val="0050104E"/>
    <w:rsid w:val="00525155"/>
    <w:rsid w:val="0054771E"/>
    <w:rsid w:val="005743DE"/>
    <w:rsid w:val="005A6C29"/>
    <w:rsid w:val="005F5CCA"/>
    <w:rsid w:val="006209B6"/>
    <w:rsid w:val="00633A54"/>
    <w:rsid w:val="006739AE"/>
    <w:rsid w:val="00680C9D"/>
    <w:rsid w:val="008145A1"/>
    <w:rsid w:val="00843393"/>
    <w:rsid w:val="008B5D65"/>
    <w:rsid w:val="009C6113"/>
    <w:rsid w:val="00A85C41"/>
    <w:rsid w:val="00AD341C"/>
    <w:rsid w:val="00B06578"/>
    <w:rsid w:val="00B62310"/>
    <w:rsid w:val="00B94825"/>
    <w:rsid w:val="00BD3746"/>
    <w:rsid w:val="00C247B7"/>
    <w:rsid w:val="00C504D1"/>
    <w:rsid w:val="00C63745"/>
    <w:rsid w:val="00CA2506"/>
    <w:rsid w:val="00CF7342"/>
    <w:rsid w:val="00D233DB"/>
    <w:rsid w:val="00D26398"/>
    <w:rsid w:val="00D82005"/>
    <w:rsid w:val="00DA0502"/>
    <w:rsid w:val="00DF0E5C"/>
    <w:rsid w:val="00DF47CE"/>
    <w:rsid w:val="00E74A8F"/>
    <w:rsid w:val="00E76345"/>
    <w:rsid w:val="00EB257F"/>
    <w:rsid w:val="00F2229B"/>
    <w:rsid w:val="00F25E12"/>
    <w:rsid w:val="00F6004A"/>
    <w:rsid w:val="00FA54A9"/>
    <w:rsid w:val="00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F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ke@secondavearts.com" TargetMode="External"/><Relationship Id="rId6" Type="http://schemas.openxmlformats.org/officeDocument/2006/relationships/hyperlink" Target="http://www.secondavearts.com" TargetMode="External"/><Relationship Id="rId7" Type="http://schemas.openxmlformats.org/officeDocument/2006/relationships/hyperlink" Target="http://www.secondavearts.com" TargetMode="External"/><Relationship Id="rId8" Type="http://schemas.openxmlformats.org/officeDocument/2006/relationships/hyperlink" Target="http://www.artprize.org" TargetMode="External"/><Relationship Id="rId9" Type="http://schemas.openxmlformats.org/officeDocument/2006/relationships/hyperlink" Target="http://www.ghartwalk.com" TargetMode="External"/><Relationship Id="rId10" Type="http://schemas.openxmlformats.org/officeDocument/2006/relationships/hyperlink" Target="http://www.artprize.org/blog/announcing-the-2013-artprize-jur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Nicholas Lill</cp:lastModifiedBy>
  <cp:revision>2</cp:revision>
  <dcterms:created xsi:type="dcterms:W3CDTF">2013-08-26T02:39:00Z</dcterms:created>
  <dcterms:modified xsi:type="dcterms:W3CDTF">2013-08-26T02:39:00Z</dcterms:modified>
</cp:coreProperties>
</file>